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0092B" w14:textId="1687ACAF" w:rsidR="001F6D41" w:rsidRDefault="00976BDC" w:rsidP="001F6D41">
      <w:pPr>
        <w:pStyle w:val="Paragraphedeliste"/>
        <w:numPr>
          <w:ilvl w:val="1"/>
          <w:numId w:val="1"/>
        </w:numPr>
      </w:pPr>
      <w:r>
        <w:t xml:space="preserve">Page d’accueil -&gt; dit à l’oral. </w:t>
      </w:r>
    </w:p>
    <w:p w14:paraId="70581317" w14:textId="2E58EF40" w:rsidR="00976BDC" w:rsidRDefault="00976BDC" w:rsidP="00976BDC">
      <w:r>
        <w:t>Page A propos</w:t>
      </w:r>
    </w:p>
    <w:p w14:paraId="134BB742" w14:textId="4DDCF598" w:rsidR="00976BDC" w:rsidRDefault="00976BDC" w:rsidP="00976BDC">
      <w:r w:rsidRPr="00976BDC">
        <w:drawing>
          <wp:anchor distT="0" distB="0" distL="114300" distR="114300" simplePos="0" relativeHeight="251658240" behindDoc="0" locked="0" layoutInCell="1" allowOverlap="1" wp14:anchorId="78508630" wp14:editId="30C6A80E">
            <wp:simplePos x="0" y="0"/>
            <wp:positionH relativeFrom="margin">
              <wp:align>left</wp:align>
            </wp:positionH>
            <wp:positionV relativeFrom="paragraph">
              <wp:posOffset>33020</wp:posOffset>
            </wp:positionV>
            <wp:extent cx="3566160" cy="1409065"/>
            <wp:effectExtent l="0" t="0" r="0" b="63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566160" cy="1409065"/>
                    </a:xfrm>
                    <a:prstGeom prst="rect">
                      <a:avLst/>
                    </a:prstGeom>
                  </pic:spPr>
                </pic:pic>
              </a:graphicData>
            </a:graphic>
            <wp14:sizeRelH relativeFrom="margin">
              <wp14:pctWidth>0</wp14:pctWidth>
            </wp14:sizeRelH>
            <wp14:sizeRelV relativeFrom="margin">
              <wp14:pctHeight>0</wp14:pctHeight>
            </wp14:sizeRelV>
          </wp:anchor>
        </w:drawing>
      </w:r>
    </w:p>
    <w:p w14:paraId="647E2476" w14:textId="5029E0C6" w:rsidR="00976BDC" w:rsidRDefault="00976BDC" w:rsidP="00976BDC"/>
    <w:p w14:paraId="71A0F4E7" w14:textId="1AC89A09" w:rsidR="00976BDC" w:rsidRDefault="00976BDC" w:rsidP="00976BDC">
      <w:r>
        <w:t xml:space="preserve">Après les « : », le retour à la ligne pour une nouvelle phrase </w:t>
      </w:r>
      <w:r w:rsidR="00490714">
        <w:t xml:space="preserve">(qui n’a pas de verbe d’ailleurs) </w:t>
      </w:r>
      <w:r>
        <w:t>est bizarre. Tu pourrais mettre par exemple : « J’ai décidé de m’</w:t>
      </w:r>
      <w:proofErr w:type="spellStart"/>
      <w:r>
        <w:t>enager</w:t>
      </w:r>
      <w:proofErr w:type="spellEnd"/>
      <w:r>
        <w:t xml:space="preserve"> dans une nouvelle voie. Cette étape est dédiée à la transmission </w:t>
      </w:r>
      <w:r w:rsidR="00490714">
        <w:t xml:space="preserve">(…) ». Ou alors mettre à la suite, sans majuscule et sans retour à la ligne. </w:t>
      </w:r>
    </w:p>
    <w:p w14:paraId="1CCA136E" w14:textId="16304268" w:rsidR="00490714" w:rsidRDefault="00490714" w:rsidP="00976BDC">
      <w:r w:rsidRPr="00490714">
        <w:drawing>
          <wp:anchor distT="0" distB="0" distL="114300" distR="114300" simplePos="0" relativeHeight="251659264" behindDoc="1" locked="0" layoutInCell="1" allowOverlap="1" wp14:anchorId="3E40539E" wp14:editId="7124BACC">
            <wp:simplePos x="0" y="0"/>
            <wp:positionH relativeFrom="margin">
              <wp:posOffset>-9525</wp:posOffset>
            </wp:positionH>
            <wp:positionV relativeFrom="paragraph">
              <wp:posOffset>187325</wp:posOffset>
            </wp:positionV>
            <wp:extent cx="4980305" cy="2431415"/>
            <wp:effectExtent l="0" t="0" r="0" b="698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4980305" cy="2431415"/>
                    </a:xfrm>
                    <a:prstGeom prst="rect">
                      <a:avLst/>
                    </a:prstGeom>
                  </pic:spPr>
                </pic:pic>
              </a:graphicData>
            </a:graphic>
            <wp14:sizeRelH relativeFrom="margin">
              <wp14:pctWidth>0</wp14:pctWidth>
            </wp14:sizeRelH>
            <wp14:sizeRelV relativeFrom="margin">
              <wp14:pctHeight>0</wp14:pctHeight>
            </wp14:sizeRelV>
          </wp:anchor>
        </w:drawing>
      </w:r>
    </w:p>
    <w:p w14:paraId="40EBBDA9" w14:textId="346888D5" w:rsidR="00490714" w:rsidRDefault="00490714" w:rsidP="00976BDC">
      <w:r>
        <w:t xml:space="preserve">Rouge : vérifier s’il n’y a pas d’espaces en trop. Les mots m’ont l’air bien espacés. </w:t>
      </w:r>
    </w:p>
    <w:p w14:paraId="29562487" w14:textId="6134451E" w:rsidR="00490714" w:rsidRDefault="00490714" w:rsidP="00976BDC">
      <w:r>
        <w:t xml:space="preserve">Vert : en théorie, je crois qu’après les locutions, la </w:t>
      </w:r>
      <w:proofErr w:type="spellStart"/>
      <w:r>
        <w:t>virugle</w:t>
      </w:r>
      <w:proofErr w:type="spellEnd"/>
      <w:r>
        <w:t xml:space="preserve"> est de trop. </w:t>
      </w:r>
    </w:p>
    <w:p w14:paraId="2D4C7E0B" w14:textId="64389935" w:rsidR="00490714" w:rsidRDefault="00490714" w:rsidP="00976BDC">
      <w:r>
        <w:t xml:space="preserve">Bleu : J’ai compris après, en lisant la partie Titanium que les lettres violettes étaient là pour expliciter le nom. Ce n’est pas hyper clair, et le bleu sur violet comme ça n’est pas très lisible. J’aurais laissé le fond du paragraphe blanc (comme la suite) et peut être </w:t>
      </w:r>
      <w:proofErr w:type="spellStart"/>
      <w:r>
        <w:t>être</w:t>
      </w:r>
      <w:proofErr w:type="spellEnd"/>
      <w:r>
        <w:t xml:space="preserve"> plus clair sur les lettres ? A </w:t>
      </w:r>
      <w:proofErr w:type="spellStart"/>
      <w:r>
        <w:t>vir</w:t>
      </w:r>
      <w:proofErr w:type="spellEnd"/>
      <w:r>
        <w:t xml:space="preserve"> ce que te dit Lucie, c’est la graphiste de la famille</w:t>
      </w:r>
      <w:proofErr w:type="gramStart"/>
      <w:r>
        <w:t> :p.</w:t>
      </w:r>
      <w:proofErr w:type="gramEnd"/>
    </w:p>
    <w:p w14:paraId="6A5A8541" w14:textId="55869E59" w:rsidR="007210CE" w:rsidRDefault="007210CE" w:rsidP="007210CE">
      <w:pPr>
        <w:pStyle w:val="Paragraphedeliste"/>
        <w:numPr>
          <w:ilvl w:val="0"/>
          <w:numId w:val="2"/>
        </w:numPr>
      </w:pPr>
      <w:r>
        <w:t xml:space="preserve">En retournant sur le site et sans me focaliser sur la capture d’écran, en fait, ça va sur le site. </w:t>
      </w:r>
    </w:p>
    <w:p w14:paraId="2875AB61" w14:textId="659EAC86" w:rsidR="007210CE" w:rsidRDefault="007210CE" w:rsidP="007210CE"/>
    <w:p w14:paraId="6DCE102F" w14:textId="6051B296" w:rsidR="007210CE" w:rsidRDefault="007210CE" w:rsidP="007210CE">
      <w:r>
        <w:rPr>
          <w:noProof/>
        </w:rPr>
        <w:drawing>
          <wp:anchor distT="0" distB="0" distL="114300" distR="114300" simplePos="0" relativeHeight="251661312" behindDoc="1" locked="0" layoutInCell="1" allowOverlap="1" wp14:anchorId="254D2ED6" wp14:editId="74015408">
            <wp:simplePos x="0" y="0"/>
            <wp:positionH relativeFrom="column">
              <wp:posOffset>-4445</wp:posOffset>
            </wp:positionH>
            <wp:positionV relativeFrom="paragraph">
              <wp:posOffset>-4445</wp:posOffset>
            </wp:positionV>
            <wp:extent cx="4135120" cy="1463644"/>
            <wp:effectExtent l="0" t="0" r="0" b="3810"/>
            <wp:wrapTight wrapText="bothSides">
              <wp:wrapPolygon edited="0">
                <wp:start x="0" y="0"/>
                <wp:lineTo x="0" y="21375"/>
                <wp:lineTo x="21494" y="21375"/>
                <wp:lineTo x="21494"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5120" cy="1463644"/>
                    </a:xfrm>
                    <a:prstGeom prst="rect">
                      <a:avLst/>
                    </a:prstGeom>
                    <a:noFill/>
                  </pic:spPr>
                </pic:pic>
              </a:graphicData>
            </a:graphic>
          </wp:anchor>
        </w:drawing>
      </w:r>
      <w:r>
        <w:t xml:space="preserve">Jaune : le contraste entre le blanc et le violet ne rend pas la lecture très fluide. Après, c’est ponctuel. </w:t>
      </w:r>
    </w:p>
    <w:p w14:paraId="3397B3DA" w14:textId="0D7BA943" w:rsidR="007210CE" w:rsidRDefault="007210CE" w:rsidP="007210CE"/>
    <w:p w14:paraId="4AFF8249" w14:textId="6F5B0023" w:rsidR="007210CE" w:rsidRDefault="007210CE" w:rsidP="007210CE">
      <w:r>
        <w:t>En rouge : de 2016 à 2022.</w:t>
      </w:r>
    </w:p>
    <w:p w14:paraId="11212BE3" w14:textId="365CF9BB" w:rsidR="007210CE" w:rsidRDefault="007210CE" w:rsidP="007210CE"/>
    <w:p w14:paraId="72DD4206" w14:textId="6ECA46CF" w:rsidR="007210CE" w:rsidRDefault="007210CE" w:rsidP="007210CE">
      <w:r w:rsidRPr="007210CE">
        <w:lastRenderedPageBreak/>
        <w:drawing>
          <wp:anchor distT="0" distB="0" distL="114300" distR="114300" simplePos="0" relativeHeight="251662336" behindDoc="1" locked="0" layoutInCell="1" allowOverlap="1" wp14:anchorId="693FB4F2" wp14:editId="29AEA599">
            <wp:simplePos x="0" y="0"/>
            <wp:positionH relativeFrom="column">
              <wp:posOffset>-309245</wp:posOffset>
            </wp:positionH>
            <wp:positionV relativeFrom="paragraph">
              <wp:posOffset>0</wp:posOffset>
            </wp:positionV>
            <wp:extent cx="2512695" cy="3258185"/>
            <wp:effectExtent l="0" t="0" r="190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12695" cy="3258185"/>
                    </a:xfrm>
                    <a:prstGeom prst="rect">
                      <a:avLst/>
                    </a:prstGeom>
                  </pic:spPr>
                </pic:pic>
              </a:graphicData>
            </a:graphic>
            <wp14:sizeRelH relativeFrom="margin">
              <wp14:pctWidth>0</wp14:pctWidth>
            </wp14:sizeRelH>
            <wp14:sizeRelV relativeFrom="margin">
              <wp14:pctHeight>0</wp14:pctHeight>
            </wp14:sizeRelV>
          </wp:anchor>
        </w:drawing>
      </w:r>
    </w:p>
    <w:p w14:paraId="475FDA1B" w14:textId="326F964C" w:rsidR="007210CE" w:rsidRDefault="007210CE" w:rsidP="007210CE"/>
    <w:p w14:paraId="13D0852B" w14:textId="504B3EDE" w:rsidR="00490714" w:rsidRDefault="00490714" w:rsidP="00976BDC"/>
    <w:p w14:paraId="068E9630" w14:textId="15973CBD" w:rsidR="00490714" w:rsidRDefault="00490714" w:rsidP="00976BDC"/>
    <w:p w14:paraId="053744C7" w14:textId="6BDCB7B5" w:rsidR="00490714" w:rsidRDefault="007210CE" w:rsidP="007210CE">
      <w:pPr>
        <w:pStyle w:val="Paragraphedeliste"/>
        <w:numPr>
          <w:ilvl w:val="0"/>
          <w:numId w:val="2"/>
        </w:numPr>
      </w:pPr>
      <w:r>
        <w:t>Mettre des majuscules partout après chaque puce.  Idem pour chacun des encarts</w:t>
      </w:r>
    </w:p>
    <w:p w14:paraId="0D8094F7" w14:textId="0A7C70BA" w:rsidR="007210CE" w:rsidRDefault="007210CE" w:rsidP="007210CE"/>
    <w:p w14:paraId="62FD34CF" w14:textId="77777777" w:rsidR="007210CE" w:rsidRDefault="007210CE" w:rsidP="007210CE"/>
    <w:p w14:paraId="3C688D54" w14:textId="4FF8AD0D" w:rsidR="007210CE" w:rsidRDefault="007210CE" w:rsidP="007210CE"/>
    <w:p w14:paraId="12139E26" w14:textId="15A6C3CA" w:rsidR="007210CE" w:rsidRDefault="007210CE" w:rsidP="007210CE"/>
    <w:p w14:paraId="39B1E7C3" w14:textId="7914F356" w:rsidR="007210CE" w:rsidRDefault="007210CE" w:rsidP="007210CE"/>
    <w:p w14:paraId="33C81FBB" w14:textId="1F761B95" w:rsidR="007210CE" w:rsidRDefault="007210CE" w:rsidP="007210CE"/>
    <w:p w14:paraId="110CE405" w14:textId="67C837F4" w:rsidR="007210CE" w:rsidRDefault="007210CE" w:rsidP="007210CE"/>
    <w:p w14:paraId="733A8600" w14:textId="75A48CCB" w:rsidR="007210CE" w:rsidRDefault="007210CE" w:rsidP="007210CE"/>
    <w:p w14:paraId="017E775F" w14:textId="44BA434E" w:rsidR="007210CE" w:rsidRDefault="007210CE" w:rsidP="007210CE">
      <w:r w:rsidRPr="007210CE">
        <w:drawing>
          <wp:anchor distT="0" distB="0" distL="114300" distR="114300" simplePos="0" relativeHeight="251663360" behindDoc="0" locked="0" layoutInCell="1" allowOverlap="1" wp14:anchorId="13C45D0E" wp14:editId="38B4CF0B">
            <wp:simplePos x="0" y="0"/>
            <wp:positionH relativeFrom="margin">
              <wp:align>left</wp:align>
            </wp:positionH>
            <wp:positionV relativeFrom="paragraph">
              <wp:posOffset>289560</wp:posOffset>
            </wp:positionV>
            <wp:extent cx="3841115" cy="1724025"/>
            <wp:effectExtent l="0" t="0" r="6985" b="9525"/>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841115" cy="1724025"/>
                    </a:xfrm>
                    <a:prstGeom prst="rect">
                      <a:avLst/>
                    </a:prstGeom>
                  </pic:spPr>
                </pic:pic>
              </a:graphicData>
            </a:graphic>
            <wp14:sizeRelH relativeFrom="margin">
              <wp14:pctWidth>0</wp14:pctWidth>
            </wp14:sizeRelH>
            <wp14:sizeRelV relativeFrom="margin">
              <wp14:pctHeight>0</wp14:pctHeight>
            </wp14:sizeRelV>
          </wp:anchor>
        </w:drawing>
      </w:r>
    </w:p>
    <w:p w14:paraId="44C1B2EC" w14:textId="55F9E22C" w:rsidR="007210CE" w:rsidRDefault="007210CE" w:rsidP="007210CE"/>
    <w:p w14:paraId="26D4FD2C" w14:textId="77777777" w:rsidR="007210CE" w:rsidRDefault="007210CE" w:rsidP="007210CE"/>
    <w:p w14:paraId="778588B5" w14:textId="43ED67A5" w:rsidR="007210CE" w:rsidRDefault="007210CE" w:rsidP="00976BDC">
      <w:r>
        <w:t xml:space="preserve">Après Safran, problème de ponctuation. Manque une majuscule à Lien. Je trouve cette partie un peu maladroite, mais je ne sais pas bien comme l’améliorer. Pour que ça soit plus joli, tu pourrais mettre « Lien vers la vidéo « La naissance </w:t>
      </w:r>
      <w:proofErr w:type="gramStart"/>
      <w:r>
        <w:t>d’un aube</w:t>
      </w:r>
      <w:proofErr w:type="gramEnd"/>
      <w:r>
        <w:t xml:space="preserve"> de turbine », Safran. »</w:t>
      </w:r>
    </w:p>
    <w:p w14:paraId="2B84537A" w14:textId="3D610848" w:rsidR="00490714" w:rsidRDefault="00490714" w:rsidP="00976BDC"/>
    <w:p w14:paraId="09A42390" w14:textId="517B807F" w:rsidR="00976BDC" w:rsidRDefault="00976BDC" w:rsidP="00976BDC"/>
    <w:p w14:paraId="6B328DCB" w14:textId="08B04EC3" w:rsidR="00976BDC" w:rsidRDefault="00976BDC" w:rsidP="00976BDC"/>
    <w:p w14:paraId="17AEFD8D" w14:textId="6666A442" w:rsidR="00976BDC" w:rsidRDefault="00976BDC" w:rsidP="00976BDC"/>
    <w:p w14:paraId="07FD6EDE" w14:textId="71A0490D" w:rsidR="00976BDC" w:rsidRDefault="00976BDC" w:rsidP="00976BDC"/>
    <w:p w14:paraId="3F83F646" w14:textId="3B93FEB9" w:rsidR="00976BDC" w:rsidRDefault="00976BDC" w:rsidP="00976BDC"/>
    <w:p w14:paraId="3B99AD90" w14:textId="43D82E26" w:rsidR="00976BDC" w:rsidRDefault="00976BDC" w:rsidP="00976BDC"/>
    <w:p w14:paraId="64D1E5C8" w14:textId="00878D78" w:rsidR="00976BDC" w:rsidRDefault="00976BDC" w:rsidP="00976BDC"/>
    <w:p w14:paraId="4F110CCD" w14:textId="1AAFB812" w:rsidR="00976BDC" w:rsidRDefault="00976BDC" w:rsidP="00976BDC"/>
    <w:p w14:paraId="0DE03B5F" w14:textId="7254776C" w:rsidR="00976BDC" w:rsidRDefault="001E4707" w:rsidP="00976BDC">
      <w:r w:rsidRPr="001E4707">
        <w:lastRenderedPageBreak/>
        <w:drawing>
          <wp:anchor distT="0" distB="0" distL="114300" distR="114300" simplePos="0" relativeHeight="251664384" behindDoc="0" locked="0" layoutInCell="1" allowOverlap="1" wp14:anchorId="17F16773" wp14:editId="7AA6A257">
            <wp:simplePos x="0" y="0"/>
            <wp:positionH relativeFrom="margin">
              <wp:align>left</wp:align>
            </wp:positionH>
            <wp:positionV relativeFrom="paragraph">
              <wp:posOffset>0</wp:posOffset>
            </wp:positionV>
            <wp:extent cx="2385060" cy="2962910"/>
            <wp:effectExtent l="0" t="0" r="0" b="889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85060" cy="2962910"/>
                    </a:xfrm>
                    <a:prstGeom prst="rect">
                      <a:avLst/>
                    </a:prstGeom>
                  </pic:spPr>
                </pic:pic>
              </a:graphicData>
            </a:graphic>
            <wp14:sizeRelH relativeFrom="margin">
              <wp14:pctWidth>0</wp14:pctWidth>
            </wp14:sizeRelH>
            <wp14:sizeRelV relativeFrom="margin">
              <wp14:pctHeight>0</wp14:pctHeight>
            </wp14:sizeRelV>
          </wp:anchor>
        </w:drawing>
      </w:r>
    </w:p>
    <w:p w14:paraId="67D98FAD" w14:textId="5B5ACFBD" w:rsidR="00976BDC" w:rsidRDefault="001E4707" w:rsidP="00976BDC">
      <w:r>
        <w:t>Rouge et jaune : majuscules (comme pour tous les autres)</w:t>
      </w:r>
    </w:p>
    <w:p w14:paraId="480CBC22" w14:textId="1A2988FE" w:rsidR="001E4707" w:rsidRDefault="001E4707" w:rsidP="00976BDC">
      <w:r>
        <w:t xml:space="preserve">Vert : enlever les virgules (que tu ne mettais pas avant) ou en mettre partout. </w:t>
      </w:r>
    </w:p>
    <w:p w14:paraId="5A45EEAF" w14:textId="133D6835" w:rsidR="001E4707" w:rsidRDefault="001E4707" w:rsidP="00976BDC"/>
    <w:p w14:paraId="58BE792E" w14:textId="0591A044" w:rsidR="001E4707" w:rsidRDefault="001E4707" w:rsidP="00976BDC"/>
    <w:p w14:paraId="7352BAAB" w14:textId="745AAA34" w:rsidR="001E4707" w:rsidRDefault="001E4707" w:rsidP="00976BDC"/>
    <w:p w14:paraId="170B0437" w14:textId="1CAD7378" w:rsidR="001E4707" w:rsidRDefault="001E4707" w:rsidP="00976BDC"/>
    <w:p w14:paraId="453392FE" w14:textId="635F37A8" w:rsidR="001E4707" w:rsidRDefault="001E4707" w:rsidP="00976BDC"/>
    <w:p w14:paraId="610134CD" w14:textId="6B09E9F8" w:rsidR="001E4707" w:rsidRDefault="001E4707" w:rsidP="00976BDC"/>
    <w:p w14:paraId="4D9DADD3" w14:textId="75816680" w:rsidR="001E4707" w:rsidRDefault="001E4707" w:rsidP="00976BDC"/>
    <w:p w14:paraId="026BEBA1" w14:textId="69D10489" w:rsidR="001E4707" w:rsidRDefault="001E4707" w:rsidP="00976BDC"/>
    <w:p w14:paraId="555BB3B5" w14:textId="75072D04" w:rsidR="001E4707" w:rsidRDefault="001E4707" w:rsidP="00976BDC">
      <w:r w:rsidRPr="001E4707">
        <w:drawing>
          <wp:anchor distT="0" distB="0" distL="114300" distR="114300" simplePos="0" relativeHeight="251665408" behindDoc="0" locked="0" layoutInCell="1" allowOverlap="1" wp14:anchorId="66966BF9" wp14:editId="2D877A4A">
            <wp:simplePos x="0" y="0"/>
            <wp:positionH relativeFrom="margin">
              <wp:posOffset>123825</wp:posOffset>
            </wp:positionH>
            <wp:positionV relativeFrom="paragraph">
              <wp:posOffset>6985</wp:posOffset>
            </wp:positionV>
            <wp:extent cx="2047875" cy="3460750"/>
            <wp:effectExtent l="0" t="0" r="9525" b="635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47875" cy="3460750"/>
                    </a:xfrm>
                    <a:prstGeom prst="rect">
                      <a:avLst/>
                    </a:prstGeom>
                  </pic:spPr>
                </pic:pic>
              </a:graphicData>
            </a:graphic>
          </wp:anchor>
        </w:drawing>
      </w:r>
    </w:p>
    <w:p w14:paraId="2F60416B" w14:textId="0CE9E525" w:rsidR="001E4707" w:rsidRDefault="001E4707" w:rsidP="00976BDC"/>
    <w:p w14:paraId="7E4F6B78" w14:textId="2F4CC7C1" w:rsidR="001E4707" w:rsidRDefault="001E4707" w:rsidP="00976BDC">
      <w:r>
        <w:t>Vert : pas de s</w:t>
      </w:r>
    </w:p>
    <w:p w14:paraId="5525D830" w14:textId="4558D9D0" w:rsidR="001E4707" w:rsidRDefault="001E4707" w:rsidP="00976BDC"/>
    <w:p w14:paraId="5FFED7A4" w14:textId="7180B373" w:rsidR="001E4707" w:rsidRDefault="001E4707" w:rsidP="00976BDC"/>
    <w:p w14:paraId="76B1B4A1" w14:textId="49665289" w:rsidR="001E4707" w:rsidRDefault="001E4707" w:rsidP="00976BDC"/>
    <w:p w14:paraId="28F6B5AC" w14:textId="7D3A3BDA" w:rsidR="001E4707" w:rsidRDefault="001E4707" w:rsidP="00976BDC"/>
    <w:p w14:paraId="0C789BDA" w14:textId="65AECD2D" w:rsidR="001E4707" w:rsidRDefault="001E4707" w:rsidP="00976BDC"/>
    <w:p w14:paraId="7E023500" w14:textId="7340C96A" w:rsidR="001E4707" w:rsidRDefault="001E4707" w:rsidP="00976BDC"/>
    <w:p w14:paraId="177BCB8A" w14:textId="5DCBF873" w:rsidR="001E4707" w:rsidRDefault="001E4707" w:rsidP="00976BDC"/>
    <w:p w14:paraId="379031C1" w14:textId="240E06FD" w:rsidR="001E4707" w:rsidRDefault="001E4707" w:rsidP="00976BDC"/>
    <w:p w14:paraId="4F86C8BF" w14:textId="08D29E80" w:rsidR="001E4707" w:rsidRDefault="001E4707" w:rsidP="00976BDC"/>
    <w:p w14:paraId="4D1B8E48" w14:textId="352E4CA8" w:rsidR="001E4707" w:rsidRDefault="001E4707" w:rsidP="00976BDC"/>
    <w:p w14:paraId="4C3F8892" w14:textId="59E4047A" w:rsidR="001E4707" w:rsidRDefault="001E4707" w:rsidP="00976BDC"/>
    <w:p w14:paraId="5BDFE157" w14:textId="73769948" w:rsidR="001E4707" w:rsidRDefault="001E4707" w:rsidP="00976BDC"/>
    <w:p w14:paraId="33B02EE3" w14:textId="33756B9B" w:rsidR="001E4707" w:rsidRDefault="001E4707" w:rsidP="00976BDC"/>
    <w:p w14:paraId="669D05B1" w14:textId="458C59C6" w:rsidR="001E4707" w:rsidRDefault="001E4707" w:rsidP="00976BDC"/>
    <w:p w14:paraId="0B5D4F73" w14:textId="1FA82388" w:rsidR="001E4707" w:rsidRDefault="001E4707" w:rsidP="00976BDC"/>
    <w:p w14:paraId="27BB8124" w14:textId="566C2C15" w:rsidR="001E4707" w:rsidRDefault="001E4707" w:rsidP="00976BDC"/>
    <w:p w14:paraId="00FEEBA6" w14:textId="03DD8484" w:rsidR="001E4707" w:rsidRDefault="001E4707" w:rsidP="00976BDC">
      <w:r w:rsidRPr="001E4707">
        <w:lastRenderedPageBreak/>
        <w:drawing>
          <wp:anchor distT="0" distB="0" distL="114300" distR="114300" simplePos="0" relativeHeight="251666432" behindDoc="0" locked="0" layoutInCell="1" allowOverlap="1" wp14:anchorId="0E5E0033" wp14:editId="5A416177">
            <wp:simplePos x="0" y="0"/>
            <wp:positionH relativeFrom="margin">
              <wp:posOffset>40640</wp:posOffset>
            </wp:positionH>
            <wp:positionV relativeFrom="paragraph">
              <wp:posOffset>0</wp:posOffset>
            </wp:positionV>
            <wp:extent cx="2049277" cy="3095625"/>
            <wp:effectExtent l="0" t="0" r="8255" b="0"/>
            <wp:wrapSquare wrapText="bothSides"/>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49277" cy="3095625"/>
                    </a:xfrm>
                    <a:prstGeom prst="rect">
                      <a:avLst/>
                    </a:prstGeom>
                  </pic:spPr>
                </pic:pic>
              </a:graphicData>
            </a:graphic>
          </wp:anchor>
        </w:drawing>
      </w:r>
    </w:p>
    <w:p w14:paraId="5B6B5E49" w14:textId="294B762E" w:rsidR="001E4707" w:rsidRDefault="001E4707" w:rsidP="00976BDC"/>
    <w:p w14:paraId="74CC116C" w14:textId="0EA0F878" w:rsidR="001E4707" w:rsidRDefault="001E4707" w:rsidP="00976BDC"/>
    <w:p w14:paraId="54C5CE74" w14:textId="438E0B76" w:rsidR="001E4707" w:rsidRDefault="001E4707" w:rsidP="00976BDC"/>
    <w:p w14:paraId="1F52783A" w14:textId="685E1947" w:rsidR="001E4707" w:rsidRDefault="001E4707" w:rsidP="00976BDC">
      <w:r>
        <w:t xml:space="preserve">Vert : </w:t>
      </w:r>
      <w:proofErr w:type="spellStart"/>
      <w:r>
        <w:t>homénéiser</w:t>
      </w:r>
      <w:proofErr w:type="spellEnd"/>
      <w:r>
        <w:t xml:space="preserve"> les majuscules. </w:t>
      </w:r>
      <w:proofErr w:type="gramStart"/>
      <w:r>
        <w:t>Soit tu</w:t>
      </w:r>
      <w:proofErr w:type="gramEnd"/>
      <w:r>
        <w:t xml:space="preserve"> en mets à Titane, soit non. Je ne vois pas pourquoi tu en mets à Industrielles. </w:t>
      </w:r>
    </w:p>
    <w:p w14:paraId="3B5A871B" w14:textId="17CD6123" w:rsidR="001E4707" w:rsidRDefault="001E4707" w:rsidP="00976BDC">
      <w:r>
        <w:t xml:space="preserve"> En théorie, Aéronautique n’est pas un nom propre mais comme tu parles du domaine, c’est </w:t>
      </w:r>
      <w:proofErr w:type="gramStart"/>
      <w:r>
        <w:t>peut être</w:t>
      </w:r>
      <w:proofErr w:type="gramEnd"/>
      <w:r>
        <w:t xml:space="preserve"> fréquent que vous en mettiez un. A toi de voir !</w:t>
      </w:r>
    </w:p>
    <w:p w14:paraId="1CF16BDD" w14:textId="49928144" w:rsidR="001E4707" w:rsidRDefault="001E4707" w:rsidP="00976BDC"/>
    <w:p w14:paraId="15F03185" w14:textId="6E024791" w:rsidR="001E4707" w:rsidRDefault="001E4707" w:rsidP="00976BDC"/>
    <w:p w14:paraId="6A53378E" w14:textId="51044F70" w:rsidR="001E4707" w:rsidRDefault="001E4707" w:rsidP="00976BDC"/>
    <w:p w14:paraId="7DCCF713" w14:textId="5021FCA3" w:rsidR="001E4707" w:rsidRDefault="001E4707" w:rsidP="00976BDC"/>
    <w:p w14:paraId="23E31855" w14:textId="353C1D58" w:rsidR="001E4707" w:rsidRDefault="001E4707" w:rsidP="00976BDC">
      <w:r w:rsidRPr="001E4707">
        <w:drawing>
          <wp:anchor distT="0" distB="0" distL="114300" distR="114300" simplePos="0" relativeHeight="251667456" behindDoc="0" locked="0" layoutInCell="1" allowOverlap="1" wp14:anchorId="2515F3C2" wp14:editId="08B9DBDE">
            <wp:simplePos x="0" y="0"/>
            <wp:positionH relativeFrom="margin">
              <wp:posOffset>167005</wp:posOffset>
            </wp:positionH>
            <wp:positionV relativeFrom="paragraph">
              <wp:posOffset>47625</wp:posOffset>
            </wp:positionV>
            <wp:extent cx="2876550" cy="5070475"/>
            <wp:effectExtent l="0" t="0" r="0" b="0"/>
            <wp:wrapSquare wrapText="bothSides"/>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876550" cy="5070475"/>
                    </a:xfrm>
                    <a:prstGeom prst="rect">
                      <a:avLst/>
                    </a:prstGeom>
                  </pic:spPr>
                </pic:pic>
              </a:graphicData>
            </a:graphic>
            <wp14:sizeRelH relativeFrom="margin">
              <wp14:pctWidth>0</wp14:pctWidth>
            </wp14:sizeRelH>
            <wp14:sizeRelV relativeFrom="margin">
              <wp14:pctHeight>0</wp14:pctHeight>
            </wp14:sizeRelV>
          </wp:anchor>
        </w:drawing>
      </w:r>
    </w:p>
    <w:p w14:paraId="795F8CD2" w14:textId="06719163" w:rsidR="001E4707" w:rsidRDefault="001E4707" w:rsidP="00976BDC"/>
    <w:p w14:paraId="5D2DA651" w14:textId="002975EE" w:rsidR="001E4707" w:rsidRDefault="001E4707" w:rsidP="00976BDC"/>
    <w:p w14:paraId="28D93E02" w14:textId="6D9980CB" w:rsidR="001E4707" w:rsidRDefault="001E4707" w:rsidP="00976BDC"/>
    <w:p w14:paraId="18C2B56A" w14:textId="35D52AA2" w:rsidR="001E4707" w:rsidRDefault="001E4707" w:rsidP="00976BDC"/>
    <w:p w14:paraId="6D453DF3" w14:textId="5A1C0B06" w:rsidR="001E4707" w:rsidRDefault="001E4707" w:rsidP="00976BDC">
      <w:r>
        <w:t xml:space="preserve">Bleu : majuscule normale ? Pour moi, il n’y en a pas. </w:t>
      </w:r>
    </w:p>
    <w:p w14:paraId="3DA7D93B" w14:textId="6B458EE3" w:rsidR="001E4707" w:rsidRDefault="001E4707" w:rsidP="00976BDC"/>
    <w:p w14:paraId="66878E3A" w14:textId="79683955" w:rsidR="001E4707" w:rsidRDefault="001E4707" w:rsidP="00976BDC"/>
    <w:p w14:paraId="2E6C7228" w14:textId="1164412D" w:rsidR="001E4707" w:rsidRDefault="001E4707" w:rsidP="00976BDC"/>
    <w:p w14:paraId="4E250A41" w14:textId="7E072E36" w:rsidR="001E4707" w:rsidRDefault="001E4707" w:rsidP="00976BDC"/>
    <w:p w14:paraId="7484BC35" w14:textId="2335415B" w:rsidR="001E4707" w:rsidRDefault="001E4707" w:rsidP="00976BDC"/>
    <w:p w14:paraId="4D18FC86" w14:textId="77777777" w:rsidR="001E4707" w:rsidRDefault="001E4707" w:rsidP="00976BDC"/>
    <w:p w14:paraId="2BA3E61C" w14:textId="0BB5B7F4" w:rsidR="001E4707" w:rsidRDefault="001E4707" w:rsidP="00976BDC"/>
    <w:p w14:paraId="31258000" w14:textId="2CB04EB8" w:rsidR="001E4707" w:rsidRDefault="001E4707" w:rsidP="00976BDC"/>
    <w:p w14:paraId="19FA2192" w14:textId="2BE68D18" w:rsidR="001E4707" w:rsidRDefault="001E4707" w:rsidP="00976BDC"/>
    <w:p w14:paraId="46BFAE41" w14:textId="70B2AE3D" w:rsidR="001E4707" w:rsidRDefault="001E4707" w:rsidP="00976BDC"/>
    <w:p w14:paraId="3092B737" w14:textId="77777777" w:rsidR="001E4707" w:rsidRDefault="001E4707" w:rsidP="00976BDC"/>
    <w:p w14:paraId="170A7850" w14:textId="4E428DE2" w:rsidR="00976BDC" w:rsidRDefault="00976BDC" w:rsidP="00976BDC"/>
    <w:p w14:paraId="1FA81E44" w14:textId="0F9DE771" w:rsidR="00305312" w:rsidRDefault="00305312" w:rsidP="001F6D41"/>
    <w:p w14:paraId="37C495E2" w14:textId="0BB6C74C" w:rsidR="00305312" w:rsidRDefault="00305312" w:rsidP="001F6D41">
      <w:r>
        <w:t xml:space="preserve"> </w:t>
      </w:r>
    </w:p>
    <w:sectPr w:rsidR="003053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84EBD"/>
    <w:multiLevelType w:val="hybridMultilevel"/>
    <w:tmpl w:val="F32466D0"/>
    <w:lvl w:ilvl="0" w:tplc="43EE7B1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96572D6"/>
    <w:multiLevelType w:val="hybridMultilevel"/>
    <w:tmpl w:val="56D6A1A6"/>
    <w:lvl w:ilvl="0" w:tplc="73804E6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37881940">
    <w:abstractNumId w:val="0"/>
  </w:num>
  <w:num w:numId="2" w16cid:durableId="881332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41"/>
    <w:rsid w:val="001E4707"/>
    <w:rsid w:val="001F6D41"/>
    <w:rsid w:val="00305312"/>
    <w:rsid w:val="0034387B"/>
    <w:rsid w:val="003F2279"/>
    <w:rsid w:val="00490714"/>
    <w:rsid w:val="005B2AC7"/>
    <w:rsid w:val="007210CE"/>
    <w:rsid w:val="00976BDC"/>
    <w:rsid w:val="00A447A8"/>
    <w:rsid w:val="00CF11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BE33"/>
  <w15:chartTrackingRefBased/>
  <w15:docId w15:val="{6B9FCAA7-98D5-4CCD-B7D2-E1E1767C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6D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8798</TotalTime>
  <Pages>5</Pages>
  <Words>315</Words>
  <Characters>1738</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DELABORDE</dc:creator>
  <cp:keywords/>
  <dc:description/>
  <cp:lastModifiedBy>Hélène DELABORDE</cp:lastModifiedBy>
  <cp:revision>1</cp:revision>
  <dcterms:created xsi:type="dcterms:W3CDTF">2023-07-11T16:59:00Z</dcterms:created>
  <dcterms:modified xsi:type="dcterms:W3CDTF">2023-07-17T19:37:00Z</dcterms:modified>
</cp:coreProperties>
</file>